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''О бюджете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город Арзамас на 2026 год</w:t>
      </w:r>
    </w:p>
    <w:p w:rsidR="00C63DEE" w:rsidRPr="00C21F26" w:rsidRDefault="00C63DEE" w:rsidP="001E2D21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BD207E" w:rsidRDefault="00C63DEE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№716</w:t>
      </w:r>
    </w:p>
    <w:p w:rsidR="002E4407" w:rsidRDefault="001E2D2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1F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№745</w:t>
      </w:r>
      <w:r w:rsidR="00C2186A">
        <w:rPr>
          <w:rFonts w:ascii="Arial" w:hAnsi="Arial" w:cs="Arial"/>
        </w:rPr>
        <w:t>,</w:t>
      </w:r>
    </w:p>
    <w:p w:rsidR="00DD0DA1" w:rsidRDefault="00C2186A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DD0DA1">
        <w:rPr>
          <w:rFonts w:ascii="Arial" w:hAnsi="Arial" w:cs="Arial"/>
        </w:rPr>
        <w:t>,</w:t>
      </w:r>
    </w:p>
    <w:p w:rsidR="00964EB5" w:rsidRDefault="00DD0DA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964EB5">
        <w:rPr>
          <w:rFonts w:ascii="Arial" w:hAnsi="Arial" w:cs="Arial"/>
        </w:rPr>
        <w:t>,</w:t>
      </w:r>
    </w:p>
    <w:p w:rsidR="009A35A4" w:rsidRDefault="00964EB5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29.04.2026 №779</w:t>
      </w:r>
      <w:r w:rsidR="009A35A4">
        <w:rPr>
          <w:rFonts w:ascii="Arial" w:hAnsi="Arial" w:cs="Arial"/>
        </w:rPr>
        <w:t>,</w:t>
      </w:r>
    </w:p>
    <w:p w:rsidR="001E2D21" w:rsidRPr="00C21F26" w:rsidRDefault="009A35A4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28.05.2026 №794</w:t>
      </w:r>
      <w:r w:rsidR="001E2D21">
        <w:rPr>
          <w:rFonts w:ascii="Arial" w:hAnsi="Arial" w:cs="Arial"/>
        </w:rPr>
        <w:t>)</w:t>
      </w: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C63DEE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</w:t>
      </w:r>
      <w:r w:rsidR="005E56C8">
        <w:rPr>
          <w:rFonts w:ascii="Arial" w:hAnsi="Arial" w:cs="Arial"/>
          <w:b/>
        </w:rPr>
        <w:t>2</w:t>
      </w:r>
      <w:r w:rsidR="00C63DE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C63DE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C63DE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9D5164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160"/>
        <w:gridCol w:w="3760"/>
        <w:gridCol w:w="1600"/>
        <w:gridCol w:w="1720"/>
        <w:gridCol w:w="1678"/>
      </w:tblGrid>
      <w:tr w:rsidR="009A35A4" w:rsidRPr="008D454C" w:rsidTr="009E6AF3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Раздел/</w:t>
            </w:r>
            <w:r w:rsidRPr="008D454C">
              <w:rPr>
                <w:rFonts w:ascii="Arial" w:hAnsi="Arial" w:cs="Arial"/>
                <w:b/>
                <w:bCs/>
              </w:rPr>
              <w:br/>
              <w:t>Под-</w:t>
            </w:r>
            <w:r w:rsidRPr="008D454C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637 166,4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596 582,6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596 692,6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3 831,3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256 293,7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242 634,3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242 742,0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2 728,2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240 073,3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226 402,6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226 402,6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51 395,5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"Управление муниципальными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38 824,2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6 587,1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6 529,1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286 664,6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муниципальными 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3 911,9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44 899,4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39 922,0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39 922,0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39 790,9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39 790,9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в рамках муниципальной программы "Управление и распоряжение муниципальной собственностью городского </w:t>
            </w:r>
            <w:r w:rsidRPr="008D454C">
              <w:rPr>
                <w:rFonts w:ascii="Arial" w:hAnsi="Arial" w:cs="Arial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3 096,0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837,0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Пополнение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6 706,1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местного самоуправления в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112 783,8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25 068,9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25 068,9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69 031,7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69 031,7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68 234,3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95 497,5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95 497,5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15 445,3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595,3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 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164 826,3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Мероприятия, направленные на предупреждение и ликвидацию последствий чрезвычайных ситуаций и стихийных бедствий природного и техногенного </w:t>
            </w:r>
            <w:r w:rsidRPr="008D454C">
              <w:rPr>
                <w:rFonts w:ascii="Arial" w:hAnsi="Arial" w:cs="Arial"/>
              </w:rPr>
              <w:lastRenderedPageBreak/>
              <w:t>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4 135,0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138 825,8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138 326,4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противопаводковых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33 327,8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33 327,8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30 200,3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30 200,3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2 444,1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2 444,1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93 695,7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93 695,7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91 831,7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91 831,7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8D454C">
              <w:rPr>
                <w:rFonts w:ascii="Arial" w:hAnsi="Arial" w:cs="Arial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проведения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"Профилактика терроризма и экстремизма на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494 130,4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273 410,5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196 651,4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Прочие непрограммные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13 331,2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13 459,4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2 765,1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2 893,3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414 174,3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204 920,7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1 403,5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389 224,7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202 917,2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139 283,6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33 913,2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35 450,8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35 450,8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40 708,5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54 232,8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55 158,5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249 941,1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113 233,6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Выполнение работ по </w:t>
            </w:r>
            <w:r w:rsidRPr="008D454C">
              <w:rPr>
                <w:rFonts w:ascii="Arial" w:hAnsi="Arial" w:cs="Arial"/>
              </w:rPr>
              <w:lastRenderedPageBreak/>
              <w:t>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21 923,8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9 362,8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9 362,8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19 305,5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23 870,8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26 057,8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тротуара по ул.Ленина от д.63 до д.126 в с.Чернуха г.о.г.Арзамас </w:t>
            </w:r>
            <w:r w:rsidRPr="008D454C">
              <w:rPr>
                <w:rFonts w:ascii="Arial" w:hAnsi="Arial" w:cs="Arial"/>
              </w:rPr>
              <w:lastRenderedPageBreak/>
              <w:t>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4 585,5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55 382,6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2 077,5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19 357,9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24 371,3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8D454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D454C">
              <w:rPr>
                <w:rFonts w:ascii="Arial" w:hAnsi="Arial" w:cs="Arial"/>
                <w:b/>
                <w:bCs/>
              </w:rPr>
              <w:t>69,5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259 638,8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188 817,6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188 817,6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7 242,6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7 242,6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163 149,6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45 366,4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42 833,7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117 783,2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36 404,9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Содержание и ремонт имущества общежитий, софинансирование доли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8 029,4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9 790,0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Установка индивидуальных (общедомовых) приборов учета в муниципальном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108 171,9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9 269,6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5 "Обеспечение инженерной и дорожной инфраструктурой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14 003,9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Приведение в нормативное состояние и содержание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37 016,5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30 118,6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29 156,6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29 156,6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созданию (обустройству)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1 883,2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7 512,4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7 168,0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</w:t>
            </w:r>
            <w:r w:rsidRPr="008D454C">
              <w:rPr>
                <w:rFonts w:ascii="Arial" w:hAnsi="Arial" w:cs="Arial"/>
              </w:rPr>
              <w:lastRenderedPageBreak/>
              <w:t>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6 637,4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5 319,1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5 319,1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3 112,4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3 112,4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8D454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D454C">
              <w:rPr>
                <w:rFonts w:ascii="Arial" w:hAnsi="Arial" w:cs="Arial"/>
                <w:b/>
                <w:bCs/>
              </w:rPr>
              <w:t>54,8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268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D454C">
              <w:rPr>
                <w:rFonts w:ascii="Arial" w:hAnsi="Arial" w:cs="Arial"/>
                <w:b/>
                <w:bCs/>
              </w:rPr>
              <w:t>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18 988,9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18 988,9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17 402,3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17 402,3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Электроэнергия объектов коммунальной инфраструктуры и благоустройства городского округа город Арзамас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69 385,2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68 287,3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8 663,0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8 663,0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9 234,5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9 234,5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63 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8D454C">
              <w:rPr>
                <w:rFonts w:ascii="Arial" w:hAnsi="Arial" w:cs="Arial"/>
                <w:b/>
                <w:bCs/>
              </w:rPr>
              <w:t>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63 </w:t>
            </w:r>
            <w:r>
              <w:rPr>
                <w:rFonts w:ascii="Arial" w:hAnsi="Arial" w:cs="Arial"/>
              </w:rPr>
              <w:t>8</w:t>
            </w:r>
            <w:r w:rsidRPr="008D454C">
              <w:rPr>
                <w:rFonts w:ascii="Arial" w:hAnsi="Arial" w:cs="Arial"/>
              </w:rPr>
              <w:t>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48 418,9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48 418,9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94 701,3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содержание </w:t>
            </w:r>
            <w:r w:rsidRPr="008D454C">
              <w:rPr>
                <w:rFonts w:ascii="Arial" w:hAnsi="Arial" w:cs="Arial"/>
              </w:rPr>
              <w:lastRenderedPageBreak/>
              <w:t>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77 917,2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75 000,0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16 784,1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35 511,1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16 352,3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16 352,3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38 787,7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39 083,3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49 004,0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законности, правопорядка,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"Благоустройство территории городского округа город Арзамас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21 021,0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8D454C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8 970,5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4 559 231,3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1 269 568,8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1 264 618,0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1 260 126,6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766 898,0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798 643,3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17 615,6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18 344,8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субвенции на исполнение полномочий по финансовому обеспечению </w:t>
            </w:r>
            <w:r w:rsidRPr="008D454C">
              <w:rPr>
                <w:rFonts w:ascii="Arial" w:hAnsi="Arial" w:cs="Arial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6 152,8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6 407,5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9 902,9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9 912,8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470 815,1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460 791,4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458 883,8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458 883,8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1 840,3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1 840,3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2 688 891,9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2 645 229,9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</w:t>
            </w:r>
            <w:r w:rsidRPr="008D454C">
              <w:rPr>
                <w:rFonts w:ascii="Arial" w:hAnsi="Arial" w:cs="Arial"/>
              </w:rPr>
              <w:lastRenderedPageBreak/>
              <w:t>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148,3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154,4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2 639 427,5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1 454 723,8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1 514 941,2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6 183,1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6 439,0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Финансовое обеспечение получения общего образования в частных образовательных организациях посредством предоставления субсидий на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48 498,8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50 506,3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814 206,1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638 516,1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637 423,2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637 423,2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дополнительные меры поддержки членов семей </w:t>
            </w:r>
            <w:r w:rsidRPr="008D454C">
              <w:rPr>
                <w:rFonts w:ascii="Arial" w:hAnsi="Arial" w:cs="Arial"/>
              </w:rPr>
              <w:lastRenderedPageBreak/>
              <w:t>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42 957,5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38 661,8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84 755,4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83 450,3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80 138,3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9 267,9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9 651,6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24 781,2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24 658,3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239 900,5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14 840,5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15 454,9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12 660,0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12 660,0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72 261,0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71 401,7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Непрограммное направление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329 655,9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образования городского округа город Арзамас Нижегородской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105 395,9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105 201,2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49 453,1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49 427,1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45 000,1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40 401,9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60 125,6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64 723,8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219 132,8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1 "Поддержка искусства и учреждений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198 178,9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186 313,3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4 386,0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1 233,9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34 075,7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34 030,7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33 546,7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8D454C">
              <w:rPr>
                <w:rFonts w:ascii="Arial" w:hAnsi="Arial" w:cs="Arial"/>
              </w:rPr>
              <w:lastRenderedPageBreak/>
              <w:t>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237 039,0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221 593,5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24 221,4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83 769,0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11 153,2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</w:t>
            </w:r>
            <w:r w:rsidRPr="008D454C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8 731,5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9 554,2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9 672,6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15 552,2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58 724,0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13 888,4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7 999,1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7 999,1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</w:t>
            </w:r>
            <w:r w:rsidRPr="008D454C">
              <w:rPr>
                <w:rFonts w:ascii="Arial" w:hAnsi="Arial" w:cs="Arial"/>
              </w:rPr>
              <w:lastRenderedPageBreak/>
              <w:t>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4 186,6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4 359,9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16 137,6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16 137,6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35 960,3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6 "Обеспечение пожарной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16 065,6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местного самоуправления в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790 908,6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692 041,0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543 546,5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95 945,6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95 945,6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3 671,8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3 747,9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184 031,9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118 362,5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117 726,8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127 017,6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127 014,6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514,6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57 463,0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57 316,7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64 832,3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64 832,3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260 368,2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217 123,1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217 123,1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233 249,6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233 249,6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15 803,2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15 803,2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7 292,0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3 733,0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3 733,0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553,4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Приобретение специального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28 637,1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10 083,9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10 083,9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</w:t>
            </w:r>
            <w:r w:rsidRPr="008D454C">
              <w:rPr>
                <w:rFonts w:ascii="Arial" w:hAnsi="Arial" w:cs="Arial"/>
              </w:rPr>
              <w:lastRenderedPageBreak/>
              <w:t>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98 867,6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93 767,0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30 503,2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Предоставление услуг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37 616,2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5 100,6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5 100,6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281 751,4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107 021,3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3 "Оказание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106 866,3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106 866,3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5 029,3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2 549,4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жилья в </w:t>
            </w:r>
            <w:r w:rsidRPr="008D454C">
              <w:rPr>
                <w:rFonts w:ascii="Arial" w:hAnsi="Arial" w:cs="Arial"/>
              </w:rPr>
              <w:lastRenderedPageBreak/>
              <w:t>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144,2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5 098,9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10 197,8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21 272,6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79 880,0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Меры социальной поддержки в виде компенсации части </w:t>
            </w:r>
            <w:r w:rsidRPr="008D454C">
              <w:rPr>
                <w:rFonts w:ascii="Arial" w:hAnsi="Arial" w:cs="Arial"/>
              </w:rPr>
              <w:lastRenderedPageBreak/>
              <w:t>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136 062,2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</w:t>
            </w:r>
            <w:r w:rsidRPr="008D454C">
              <w:rPr>
                <w:rFonts w:ascii="Arial" w:hAnsi="Arial" w:cs="Arial"/>
              </w:rPr>
              <w:lastRenderedPageBreak/>
              <w:t>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770,6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детей-сирот и детей, </w:t>
            </w:r>
            <w:r w:rsidRPr="008D454C">
              <w:rPr>
                <w:rFonts w:ascii="Arial" w:hAnsi="Arial" w:cs="Arial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8 185,3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9 822,3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57 976,0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61 390,2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57 979,7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19 099,1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20 872,6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303 406,4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3 "Развитие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11 101,1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18 203,3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169 915,3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163 451,3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145 710,5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145 710,5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147 091,2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147 091,2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Стимулирование спортсменов, проявивших особые способности в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командирования спортсменов до 18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2 041,9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2 041,9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в области </w:t>
            </w:r>
            <w:r w:rsidRPr="008D454C">
              <w:rPr>
                <w:rFonts w:ascii="Arial" w:hAnsi="Arial" w:cs="Arial"/>
              </w:rPr>
              <w:lastRenderedPageBreak/>
              <w:t>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6 464,0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6 464,0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354FE6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11</w:t>
            </w:r>
            <w:r>
              <w:rPr>
                <w:rFonts w:ascii="Arial" w:hAnsi="Arial" w:cs="Arial"/>
                <w:b/>
                <w:bCs/>
              </w:rPr>
              <w:t>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1 687,8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354FE6" w:rsidRDefault="009A35A4" w:rsidP="009E6AF3">
            <w:pPr>
              <w:jc w:val="center"/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5A4" w:rsidRPr="00354FE6" w:rsidRDefault="009A35A4" w:rsidP="009E6AF3">
            <w:pPr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354FE6" w:rsidRDefault="009A35A4" w:rsidP="009E6AF3">
            <w:pPr>
              <w:jc w:val="right"/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4FE6">
              <w:rPr>
                <w:rFonts w:ascii="Arial" w:hAnsi="Arial" w:cs="Arial"/>
                <w:bCs/>
              </w:rPr>
              <w:t>687,8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354FE6" w:rsidRDefault="009A35A4" w:rsidP="009E6AF3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104 186,7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104 095,2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970,4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Строительство (реконструкция) </w:t>
            </w:r>
            <w:r w:rsidRPr="008D454C">
              <w:rPr>
                <w:rFonts w:ascii="Arial" w:hAnsi="Arial" w:cs="Arial"/>
              </w:rPr>
              <w:lastRenderedPageBreak/>
              <w:t>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23 318,2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деятельности муниципальных </w:t>
            </w:r>
            <w:r w:rsidRPr="008D454C">
              <w:rPr>
                <w:rFonts w:ascii="Arial" w:hAnsi="Arial" w:cs="Arial"/>
              </w:rPr>
              <w:lastRenderedPageBreak/>
              <w:t>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8D454C">
              <w:rPr>
                <w:rFonts w:ascii="Arial" w:hAnsi="Arial" w:cs="Arial"/>
              </w:rPr>
              <w:br w:type="page"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363,5</w:t>
            </w:r>
          </w:p>
        </w:tc>
      </w:tr>
      <w:tr w:rsidR="009A35A4" w:rsidRPr="008D454C" w:rsidTr="009E6AF3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A4" w:rsidRPr="008D454C" w:rsidRDefault="009A35A4" w:rsidP="009E6AF3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8 037 812,2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7 095 194,6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A4" w:rsidRPr="008D454C" w:rsidRDefault="009A35A4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6 998 238,4</w:t>
            </w:r>
          </w:p>
        </w:tc>
      </w:tr>
    </w:tbl>
    <w:p w:rsidR="00DD0DA1" w:rsidRDefault="00DD0DA1" w:rsidP="009D5164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DD0DA1" w:rsidRPr="00B17A0B" w:rsidRDefault="00DD0DA1" w:rsidP="009D5164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sectPr w:rsidR="00716519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E2D21"/>
    <w:rsid w:val="001F04BE"/>
    <w:rsid w:val="001F1BEB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E4407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04E8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64EB5"/>
    <w:rsid w:val="0097121A"/>
    <w:rsid w:val="00974FB5"/>
    <w:rsid w:val="009A35A4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86A"/>
    <w:rsid w:val="00C21F26"/>
    <w:rsid w:val="00C261F6"/>
    <w:rsid w:val="00C31EEA"/>
    <w:rsid w:val="00C32D90"/>
    <w:rsid w:val="00C337EB"/>
    <w:rsid w:val="00C40257"/>
    <w:rsid w:val="00C4170D"/>
    <w:rsid w:val="00C63C59"/>
    <w:rsid w:val="00C63DEE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0DA1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10A7-4FBC-4E5A-A48C-B61273B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1E2D21"/>
  </w:style>
  <w:style w:type="paragraph" w:customStyle="1" w:styleId="xl114">
    <w:name w:val="xl11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E2D2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E2D2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E2D2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E2D2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E2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E2D21"/>
  </w:style>
  <w:style w:type="numbering" w:customStyle="1" w:styleId="73">
    <w:name w:val="Нет списка7"/>
    <w:next w:val="a3"/>
    <w:uiPriority w:val="99"/>
    <w:semiHidden/>
    <w:unhideWhenUsed/>
    <w:rsid w:val="001E2D21"/>
  </w:style>
  <w:style w:type="numbering" w:customStyle="1" w:styleId="83">
    <w:name w:val="Нет списка8"/>
    <w:next w:val="a3"/>
    <w:uiPriority w:val="99"/>
    <w:semiHidden/>
    <w:unhideWhenUsed/>
    <w:rsid w:val="001E2D21"/>
  </w:style>
  <w:style w:type="numbering" w:customStyle="1" w:styleId="91">
    <w:name w:val="Нет списка9"/>
    <w:next w:val="a3"/>
    <w:uiPriority w:val="99"/>
    <w:semiHidden/>
    <w:unhideWhenUsed/>
    <w:rsid w:val="001E2D21"/>
  </w:style>
  <w:style w:type="numbering" w:customStyle="1" w:styleId="101">
    <w:name w:val="Нет списка10"/>
    <w:next w:val="a3"/>
    <w:uiPriority w:val="99"/>
    <w:semiHidden/>
    <w:unhideWhenUsed/>
    <w:rsid w:val="001E2D21"/>
  </w:style>
  <w:style w:type="numbering" w:customStyle="1" w:styleId="132">
    <w:name w:val="Нет списка13"/>
    <w:next w:val="a3"/>
    <w:uiPriority w:val="99"/>
    <w:semiHidden/>
    <w:unhideWhenUsed/>
    <w:rsid w:val="001E2D21"/>
  </w:style>
  <w:style w:type="numbering" w:customStyle="1" w:styleId="141">
    <w:name w:val="Нет списка14"/>
    <w:next w:val="a3"/>
    <w:uiPriority w:val="99"/>
    <w:semiHidden/>
    <w:unhideWhenUsed/>
    <w:rsid w:val="001E2D21"/>
  </w:style>
  <w:style w:type="numbering" w:customStyle="1" w:styleId="151">
    <w:name w:val="Нет списка15"/>
    <w:next w:val="a3"/>
    <w:uiPriority w:val="99"/>
    <w:semiHidden/>
    <w:unhideWhenUsed/>
    <w:rsid w:val="001E2D21"/>
  </w:style>
  <w:style w:type="table" w:customStyle="1" w:styleId="44">
    <w:name w:val="Сетка таблицы4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E2D21"/>
  </w:style>
  <w:style w:type="numbering" w:customStyle="1" w:styleId="171">
    <w:name w:val="Нет списка17"/>
    <w:next w:val="a3"/>
    <w:uiPriority w:val="99"/>
    <w:semiHidden/>
    <w:rsid w:val="001E2D21"/>
  </w:style>
  <w:style w:type="table" w:customStyle="1" w:styleId="64">
    <w:name w:val="Сетка таблицы6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E2D21"/>
  </w:style>
  <w:style w:type="numbering" w:customStyle="1" w:styleId="411">
    <w:name w:val="Нет списка41"/>
    <w:next w:val="a3"/>
    <w:uiPriority w:val="99"/>
    <w:semiHidden/>
    <w:unhideWhenUsed/>
    <w:rsid w:val="001E2D21"/>
  </w:style>
  <w:style w:type="numbering" w:customStyle="1" w:styleId="511">
    <w:name w:val="Нет списка51"/>
    <w:next w:val="a3"/>
    <w:semiHidden/>
    <w:rsid w:val="001E2D21"/>
  </w:style>
  <w:style w:type="table" w:customStyle="1" w:styleId="221">
    <w:name w:val="Сетка таблицы2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E2D21"/>
  </w:style>
  <w:style w:type="numbering" w:customStyle="1" w:styleId="710">
    <w:name w:val="Нет списка71"/>
    <w:next w:val="a3"/>
    <w:uiPriority w:val="99"/>
    <w:semiHidden/>
    <w:unhideWhenUsed/>
    <w:rsid w:val="001E2D21"/>
  </w:style>
  <w:style w:type="numbering" w:customStyle="1" w:styleId="810">
    <w:name w:val="Нет списка81"/>
    <w:next w:val="a3"/>
    <w:uiPriority w:val="99"/>
    <w:semiHidden/>
    <w:unhideWhenUsed/>
    <w:rsid w:val="001E2D21"/>
  </w:style>
  <w:style w:type="numbering" w:customStyle="1" w:styleId="910">
    <w:name w:val="Нет списка91"/>
    <w:next w:val="a3"/>
    <w:uiPriority w:val="99"/>
    <w:semiHidden/>
    <w:unhideWhenUsed/>
    <w:rsid w:val="001E2D21"/>
  </w:style>
  <w:style w:type="numbering" w:customStyle="1" w:styleId="1010">
    <w:name w:val="Нет списка101"/>
    <w:next w:val="a3"/>
    <w:uiPriority w:val="99"/>
    <w:semiHidden/>
    <w:unhideWhenUsed/>
    <w:rsid w:val="001E2D21"/>
  </w:style>
  <w:style w:type="numbering" w:customStyle="1" w:styleId="1210">
    <w:name w:val="Нет списка121"/>
    <w:next w:val="a3"/>
    <w:semiHidden/>
    <w:rsid w:val="001E2D21"/>
  </w:style>
  <w:style w:type="table" w:customStyle="1" w:styleId="320">
    <w:name w:val="Сетка таблицы3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E2D21"/>
  </w:style>
  <w:style w:type="numbering" w:customStyle="1" w:styleId="1410">
    <w:name w:val="Нет списка141"/>
    <w:next w:val="a3"/>
    <w:uiPriority w:val="99"/>
    <w:semiHidden/>
    <w:unhideWhenUsed/>
    <w:rsid w:val="001E2D21"/>
  </w:style>
  <w:style w:type="numbering" w:customStyle="1" w:styleId="1510">
    <w:name w:val="Нет списка151"/>
    <w:next w:val="a3"/>
    <w:uiPriority w:val="99"/>
    <w:semiHidden/>
    <w:unhideWhenUsed/>
    <w:rsid w:val="001E2D21"/>
  </w:style>
  <w:style w:type="table" w:customStyle="1" w:styleId="412">
    <w:name w:val="Сетка таблицы41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E2D21"/>
  </w:style>
  <w:style w:type="numbering" w:customStyle="1" w:styleId="191">
    <w:name w:val="Нет списка19"/>
    <w:next w:val="a3"/>
    <w:semiHidden/>
    <w:unhideWhenUsed/>
    <w:rsid w:val="001E2D21"/>
  </w:style>
  <w:style w:type="table" w:customStyle="1" w:styleId="74">
    <w:name w:val="Сетка таблицы7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E2D21"/>
  </w:style>
  <w:style w:type="numbering" w:customStyle="1" w:styleId="1100">
    <w:name w:val="Нет списка110"/>
    <w:next w:val="a3"/>
    <w:semiHidden/>
    <w:unhideWhenUsed/>
    <w:rsid w:val="001E2D21"/>
  </w:style>
  <w:style w:type="table" w:customStyle="1" w:styleId="84">
    <w:name w:val="Сетка таблицы8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E2D21"/>
  </w:style>
  <w:style w:type="numbering" w:customStyle="1" w:styleId="1130">
    <w:name w:val="Нет списка113"/>
    <w:next w:val="a3"/>
    <w:semiHidden/>
    <w:unhideWhenUsed/>
    <w:rsid w:val="001E2D21"/>
  </w:style>
  <w:style w:type="numbering" w:customStyle="1" w:styleId="240">
    <w:name w:val="Нет списка24"/>
    <w:next w:val="a3"/>
    <w:uiPriority w:val="99"/>
    <w:semiHidden/>
    <w:unhideWhenUsed/>
    <w:rsid w:val="001E2D21"/>
  </w:style>
  <w:style w:type="numbering" w:customStyle="1" w:styleId="250">
    <w:name w:val="Нет списка25"/>
    <w:next w:val="a3"/>
    <w:semiHidden/>
    <w:rsid w:val="001E2D21"/>
  </w:style>
  <w:style w:type="numbering" w:customStyle="1" w:styleId="1140">
    <w:name w:val="Нет списка114"/>
    <w:next w:val="a3"/>
    <w:semiHidden/>
    <w:unhideWhenUsed/>
    <w:rsid w:val="001E2D21"/>
  </w:style>
  <w:style w:type="table" w:customStyle="1" w:styleId="92">
    <w:name w:val="Сетка таблицы9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E2D21"/>
  </w:style>
  <w:style w:type="numbering" w:customStyle="1" w:styleId="115">
    <w:name w:val="Нет списка115"/>
    <w:next w:val="a3"/>
    <w:semiHidden/>
    <w:unhideWhenUsed/>
    <w:rsid w:val="001E2D21"/>
  </w:style>
  <w:style w:type="numbering" w:customStyle="1" w:styleId="270">
    <w:name w:val="Нет списка27"/>
    <w:next w:val="a3"/>
    <w:semiHidden/>
    <w:unhideWhenUsed/>
    <w:rsid w:val="001E2D21"/>
  </w:style>
  <w:style w:type="numbering" w:customStyle="1" w:styleId="116">
    <w:name w:val="Нет списка116"/>
    <w:next w:val="a3"/>
    <w:semiHidden/>
    <w:unhideWhenUsed/>
    <w:rsid w:val="001E2D21"/>
  </w:style>
  <w:style w:type="table" w:customStyle="1" w:styleId="102">
    <w:name w:val="Сетка таблицы10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E2D21"/>
  </w:style>
  <w:style w:type="numbering" w:customStyle="1" w:styleId="117">
    <w:name w:val="Нет списка117"/>
    <w:next w:val="a3"/>
    <w:semiHidden/>
    <w:unhideWhenUsed/>
    <w:rsid w:val="001E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414A-C5AD-49D6-8671-9B18F783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69</Pages>
  <Words>14912</Words>
  <Characters>85001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12</cp:revision>
  <cp:lastPrinted>2023-11-15T04:01:00Z</cp:lastPrinted>
  <dcterms:created xsi:type="dcterms:W3CDTF">2024-01-18T04:29:00Z</dcterms:created>
  <dcterms:modified xsi:type="dcterms:W3CDTF">2026-06-09T12:00:00Z</dcterms:modified>
</cp:coreProperties>
</file>